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rPr>
          <w:rFonts w:ascii="方正黑体_GBK" w:eastAsia="方正黑体_GBK"/>
          <w:sz w:val="30"/>
          <w:szCs w:val="30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</w:p>
    <w:p>
      <w:pPr>
        <w:adjustRightInd w:val="0"/>
        <w:snapToGrid w:val="0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  <w:lang w:val="en-US" w:eastAsia="zh-CN"/>
        </w:rPr>
        <w:t>2021年7月我校上报抗疫</w:t>
      </w:r>
      <w:r>
        <w:rPr>
          <w:rFonts w:hint="eastAsia" w:ascii="方正小标宋_GBK" w:eastAsia="方正小标宋_GBK"/>
          <w:sz w:val="36"/>
          <w:szCs w:val="36"/>
        </w:rPr>
        <w:t>仪器设备</w:t>
      </w:r>
      <w:bookmarkStart w:id="0" w:name="_GoBack"/>
      <w:bookmarkEnd w:id="0"/>
      <w:r>
        <w:rPr>
          <w:rFonts w:hint="eastAsia" w:ascii="方正小标宋_GBK" w:eastAsia="方正小标宋_GBK"/>
          <w:sz w:val="36"/>
          <w:szCs w:val="36"/>
        </w:rPr>
        <w:t>表</w:t>
      </w:r>
    </w:p>
    <w:p>
      <w:pPr>
        <w:adjustRightInd w:val="0"/>
        <w:snapToGrid w:val="0"/>
        <w:jc w:val="center"/>
        <w:rPr>
          <w:rFonts w:ascii="方正小标宋_GBK" w:eastAsia="方正小标宋_GBK"/>
          <w:sz w:val="28"/>
          <w:szCs w:val="28"/>
        </w:rPr>
      </w:pPr>
    </w:p>
    <w:tbl>
      <w:tblPr>
        <w:tblStyle w:val="6"/>
        <w:tblW w:w="96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2294"/>
        <w:gridCol w:w="1629"/>
        <w:gridCol w:w="1374"/>
        <w:gridCol w:w="1414"/>
        <w:gridCol w:w="2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sz w:val="24"/>
                <w:szCs w:val="24"/>
              </w:rPr>
              <w:t>序号</w:t>
            </w:r>
          </w:p>
        </w:tc>
        <w:tc>
          <w:tcPr>
            <w:tcW w:w="22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sz w:val="24"/>
                <w:szCs w:val="24"/>
              </w:rPr>
              <w:t>仪器设备名称</w:t>
            </w:r>
          </w:p>
        </w:tc>
        <w:tc>
          <w:tcPr>
            <w:tcW w:w="162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sz w:val="24"/>
                <w:szCs w:val="24"/>
              </w:rPr>
              <w:t>规格型号</w:t>
            </w:r>
          </w:p>
        </w:tc>
        <w:tc>
          <w:tcPr>
            <w:tcW w:w="13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sz w:val="24"/>
                <w:szCs w:val="24"/>
              </w:rPr>
              <w:t>所属单位</w:t>
            </w:r>
          </w:p>
        </w:tc>
        <w:tc>
          <w:tcPr>
            <w:tcW w:w="1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sz w:val="24"/>
                <w:szCs w:val="24"/>
              </w:rPr>
              <w:t>联系人</w:t>
            </w:r>
          </w:p>
        </w:tc>
        <w:tc>
          <w:tcPr>
            <w:tcW w:w="21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生物安全柜\超净工作台（3台）</w:t>
            </w:r>
          </w:p>
        </w:tc>
        <w:tc>
          <w:tcPr>
            <w:tcW w:w="162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ESCO、AC2-4S1、1.2m</w:t>
            </w:r>
          </w:p>
        </w:tc>
        <w:tc>
          <w:tcPr>
            <w:tcW w:w="13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材料</w:t>
            </w:r>
            <w:r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  <w:t>院汪联辉课题组</w:t>
            </w:r>
          </w:p>
        </w:tc>
        <w:tc>
          <w:tcPr>
            <w:tcW w:w="1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高宇</w:t>
            </w:r>
          </w:p>
        </w:tc>
        <w:tc>
          <w:tcPr>
            <w:tcW w:w="21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13912945973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高温灭菌锅</w:t>
            </w:r>
          </w:p>
        </w:tc>
        <w:tc>
          <w:tcPr>
            <w:tcW w:w="162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GI54DP</w:t>
            </w:r>
          </w:p>
        </w:tc>
        <w:tc>
          <w:tcPr>
            <w:tcW w:w="13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材料院</w:t>
            </w:r>
            <w:r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  <w:t>范曲立课题组</w:t>
            </w:r>
          </w:p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范曲立</w:t>
            </w:r>
          </w:p>
        </w:tc>
        <w:tc>
          <w:tcPr>
            <w:tcW w:w="21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13851623774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2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移液枪</w:t>
            </w:r>
          </w:p>
        </w:tc>
        <w:tc>
          <w:tcPr>
            <w:tcW w:w="162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1000、200、100、10 微升</w:t>
            </w:r>
          </w:p>
        </w:tc>
        <w:tc>
          <w:tcPr>
            <w:tcW w:w="13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材料学院赵强</w:t>
            </w:r>
            <w:r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  <w:t>课题组</w:t>
            </w:r>
          </w:p>
        </w:tc>
        <w:tc>
          <w:tcPr>
            <w:tcW w:w="1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杨天赦</w:t>
            </w:r>
          </w:p>
        </w:tc>
        <w:tc>
          <w:tcPr>
            <w:tcW w:w="21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15051863600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2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振荡仪</w:t>
            </w:r>
          </w:p>
        </w:tc>
        <w:tc>
          <w:tcPr>
            <w:tcW w:w="162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MX-S</w:t>
            </w:r>
          </w:p>
        </w:tc>
        <w:tc>
          <w:tcPr>
            <w:tcW w:w="13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材料学院赵强</w:t>
            </w:r>
            <w:r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  <w:t>课题</w:t>
            </w: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组</w:t>
            </w:r>
          </w:p>
        </w:tc>
        <w:tc>
          <w:tcPr>
            <w:tcW w:w="1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杨天赦</w:t>
            </w:r>
          </w:p>
        </w:tc>
        <w:tc>
          <w:tcPr>
            <w:tcW w:w="21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15051863600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2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高速离心机</w:t>
            </w:r>
          </w:p>
        </w:tc>
        <w:tc>
          <w:tcPr>
            <w:tcW w:w="162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ThermoFisher</w:t>
            </w:r>
          </w:p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ST-16R</w:t>
            </w:r>
          </w:p>
        </w:tc>
        <w:tc>
          <w:tcPr>
            <w:tcW w:w="13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材料学院赵强</w:t>
            </w:r>
            <w:r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  <w:t>课题</w:t>
            </w: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组</w:t>
            </w:r>
          </w:p>
        </w:tc>
        <w:tc>
          <w:tcPr>
            <w:tcW w:w="14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刘湘梅</w:t>
            </w:r>
          </w:p>
        </w:tc>
        <w:tc>
          <w:tcPr>
            <w:tcW w:w="217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13357828029</w:t>
            </w:r>
          </w:p>
        </w:tc>
      </w:tr>
    </w:tbl>
    <w:p>
      <w:pPr>
        <w:adjustRightInd w:val="0"/>
        <w:snapToGrid w:val="0"/>
        <w:jc w:val="center"/>
        <w:rPr>
          <w:rFonts w:ascii="方正仿宋_GBK" w:eastAsia="方正仿宋_GBK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814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方正仿宋_GBK" w:eastAsia="方正仿宋_GBK"/>
        <w:sz w:val="28"/>
        <w:szCs w:val="28"/>
      </w:rPr>
      <w:id w:val="256948488"/>
      <w:docPartObj>
        <w:docPartGallery w:val="autotext"/>
      </w:docPartObj>
    </w:sdtPr>
    <w:sdtEndPr>
      <w:rPr>
        <w:rFonts w:hint="eastAsia" w:ascii="方正仿宋_GBK" w:eastAsia="方正仿宋_GBK"/>
        <w:sz w:val="28"/>
        <w:szCs w:val="28"/>
      </w:rPr>
    </w:sdtEndPr>
    <w:sdtContent>
      <w:p>
        <w:pPr>
          <w:pStyle w:val="3"/>
          <w:jc w:val="right"/>
          <w:rPr>
            <w:rFonts w:ascii="方正仿宋_GBK" w:eastAsia="方正仿宋_GBK"/>
            <w:sz w:val="28"/>
            <w:szCs w:val="28"/>
          </w:rPr>
        </w:pPr>
        <w:r>
          <w:rPr>
            <w:rFonts w:hint="eastAsia" w:ascii="方正仿宋_GBK" w:eastAsia="方正仿宋_GBK"/>
            <w:sz w:val="28"/>
            <w:szCs w:val="28"/>
          </w:rPr>
          <w:t xml:space="preserve">— </w:t>
        </w:r>
        <w:r>
          <w:rPr>
            <w:rFonts w:ascii="Times New Roman" w:hAnsi="Times New Roman" w:eastAsia="方正仿宋_GBK" w:cs="Times New Roman"/>
            <w:sz w:val="28"/>
            <w:szCs w:val="28"/>
          </w:rPr>
          <w:fldChar w:fldCharType="begin"/>
        </w:r>
        <w:r>
          <w:rPr>
            <w:rFonts w:ascii="Times New Roman" w:hAnsi="Times New Roman" w:eastAsia="方正仿宋_GBK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eastAsia="方正仿宋_GBK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eastAsia="方正仿宋_GBK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eastAsia="方正仿宋_GBK" w:cs="Times New Roman"/>
            <w:sz w:val="28"/>
            <w:szCs w:val="28"/>
          </w:rPr>
          <w:fldChar w:fldCharType="end"/>
        </w:r>
        <w:r>
          <w:rPr>
            <w:rFonts w:hint="eastAsia" w:ascii="方正仿宋_GBK" w:eastAsia="方正仿宋_GBK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方正仿宋_GBK" w:eastAsia="方正仿宋_GBK"/>
        <w:sz w:val="28"/>
        <w:szCs w:val="28"/>
      </w:rPr>
    </w:pPr>
    <w:r>
      <w:rPr>
        <w:rFonts w:hint="eastAsia" w:ascii="方正仿宋_GBK" w:eastAsia="方正仿宋_GBK"/>
        <w:sz w:val="28"/>
        <w:szCs w:val="28"/>
      </w:rPr>
      <w:t xml:space="preserve">— </w:t>
    </w:r>
    <w:sdt>
      <w:sdtPr>
        <w:rPr>
          <w:rFonts w:hint="eastAsia" w:ascii="方正仿宋_GBK" w:eastAsia="方正仿宋_GBK"/>
          <w:sz w:val="28"/>
          <w:szCs w:val="28"/>
        </w:rPr>
        <w:id w:val="-1282640646"/>
        <w:docPartObj>
          <w:docPartGallery w:val="autotext"/>
        </w:docPartObj>
      </w:sdtPr>
      <w:sdtEndPr>
        <w:rPr>
          <w:rFonts w:hint="eastAsia" w:ascii="方正仿宋_GBK" w:eastAsia="方正仿宋_GBK"/>
          <w:sz w:val="28"/>
          <w:szCs w:val="28"/>
        </w:rPr>
      </w:sdtEndPr>
      <w:sdtContent>
        <w:r>
          <w:rPr>
            <w:rFonts w:ascii="Times New Roman" w:hAnsi="Times New Roman" w:eastAsia="方正仿宋_GBK" w:cs="Times New Roman"/>
            <w:sz w:val="28"/>
            <w:szCs w:val="28"/>
          </w:rPr>
          <w:fldChar w:fldCharType="begin"/>
        </w:r>
        <w:r>
          <w:rPr>
            <w:rFonts w:ascii="Times New Roman" w:hAnsi="Times New Roman" w:eastAsia="方正仿宋_GBK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eastAsia="方正仿宋_GBK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eastAsia="方正仿宋_GBK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eastAsia="方正仿宋_GBK" w:cs="Times New Roman"/>
            <w:sz w:val="28"/>
            <w:szCs w:val="28"/>
          </w:rPr>
          <w:fldChar w:fldCharType="end"/>
        </w:r>
        <w:r>
          <w:rPr>
            <w:rFonts w:hint="eastAsia" w:ascii="方正仿宋_GBK" w:eastAsia="方正仿宋_GBK"/>
            <w:sz w:val="28"/>
            <w:szCs w:val="28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1E9"/>
    <w:rsid w:val="00003E7F"/>
    <w:rsid w:val="000177F1"/>
    <w:rsid w:val="00070719"/>
    <w:rsid w:val="00071306"/>
    <w:rsid w:val="000847FE"/>
    <w:rsid w:val="000C6D7B"/>
    <w:rsid w:val="000F310C"/>
    <w:rsid w:val="00104B35"/>
    <w:rsid w:val="00111A89"/>
    <w:rsid w:val="00125505"/>
    <w:rsid w:val="00131B52"/>
    <w:rsid w:val="00155F80"/>
    <w:rsid w:val="00161FD2"/>
    <w:rsid w:val="00163419"/>
    <w:rsid w:val="00164D5B"/>
    <w:rsid w:val="00184150"/>
    <w:rsid w:val="001A7D69"/>
    <w:rsid w:val="001B0C9D"/>
    <w:rsid w:val="00207319"/>
    <w:rsid w:val="00223EE9"/>
    <w:rsid w:val="002C0CAE"/>
    <w:rsid w:val="00334204"/>
    <w:rsid w:val="0034315E"/>
    <w:rsid w:val="003933C0"/>
    <w:rsid w:val="003A1681"/>
    <w:rsid w:val="003B0F68"/>
    <w:rsid w:val="003C3EBF"/>
    <w:rsid w:val="003D023D"/>
    <w:rsid w:val="00403BE8"/>
    <w:rsid w:val="00436288"/>
    <w:rsid w:val="004559CA"/>
    <w:rsid w:val="00457E21"/>
    <w:rsid w:val="00461B60"/>
    <w:rsid w:val="004845E9"/>
    <w:rsid w:val="004A138E"/>
    <w:rsid w:val="004B7211"/>
    <w:rsid w:val="004E155D"/>
    <w:rsid w:val="00523BC6"/>
    <w:rsid w:val="00533175"/>
    <w:rsid w:val="00565351"/>
    <w:rsid w:val="0057648A"/>
    <w:rsid w:val="005936CD"/>
    <w:rsid w:val="005D0F38"/>
    <w:rsid w:val="005D4943"/>
    <w:rsid w:val="00616939"/>
    <w:rsid w:val="00622294"/>
    <w:rsid w:val="00651887"/>
    <w:rsid w:val="00677AA5"/>
    <w:rsid w:val="006907DA"/>
    <w:rsid w:val="006A0326"/>
    <w:rsid w:val="006B1965"/>
    <w:rsid w:val="00721305"/>
    <w:rsid w:val="00726357"/>
    <w:rsid w:val="00735C5F"/>
    <w:rsid w:val="007B52EC"/>
    <w:rsid w:val="008076B9"/>
    <w:rsid w:val="008447BF"/>
    <w:rsid w:val="008507A8"/>
    <w:rsid w:val="00851A52"/>
    <w:rsid w:val="008558A2"/>
    <w:rsid w:val="00893898"/>
    <w:rsid w:val="00893AFB"/>
    <w:rsid w:val="008B1796"/>
    <w:rsid w:val="008D5CA9"/>
    <w:rsid w:val="008E5D5B"/>
    <w:rsid w:val="0096403F"/>
    <w:rsid w:val="00970B57"/>
    <w:rsid w:val="00981A6A"/>
    <w:rsid w:val="009940AB"/>
    <w:rsid w:val="00997F4A"/>
    <w:rsid w:val="009A0878"/>
    <w:rsid w:val="009D503C"/>
    <w:rsid w:val="009E78BB"/>
    <w:rsid w:val="00A15B33"/>
    <w:rsid w:val="00A223BF"/>
    <w:rsid w:val="00A50192"/>
    <w:rsid w:val="00AC34BB"/>
    <w:rsid w:val="00AC76FA"/>
    <w:rsid w:val="00AD29C3"/>
    <w:rsid w:val="00AF107D"/>
    <w:rsid w:val="00B111E9"/>
    <w:rsid w:val="00B36F6B"/>
    <w:rsid w:val="00B4427E"/>
    <w:rsid w:val="00B612E5"/>
    <w:rsid w:val="00B61AC5"/>
    <w:rsid w:val="00B67DE5"/>
    <w:rsid w:val="00B738B4"/>
    <w:rsid w:val="00B7756D"/>
    <w:rsid w:val="00B87CBB"/>
    <w:rsid w:val="00B907DF"/>
    <w:rsid w:val="00BA38D4"/>
    <w:rsid w:val="00BA73B6"/>
    <w:rsid w:val="00BA7703"/>
    <w:rsid w:val="00BB65F3"/>
    <w:rsid w:val="00BF4B28"/>
    <w:rsid w:val="00CA6BBB"/>
    <w:rsid w:val="00D356BB"/>
    <w:rsid w:val="00D9104D"/>
    <w:rsid w:val="00DD58FA"/>
    <w:rsid w:val="00E30F50"/>
    <w:rsid w:val="00E459E0"/>
    <w:rsid w:val="00E4730D"/>
    <w:rsid w:val="00E721FF"/>
    <w:rsid w:val="00E77A60"/>
    <w:rsid w:val="00E936AE"/>
    <w:rsid w:val="00ED4C3F"/>
    <w:rsid w:val="00EF1FBB"/>
    <w:rsid w:val="00F11CDF"/>
    <w:rsid w:val="00F3237C"/>
    <w:rsid w:val="00F32B65"/>
    <w:rsid w:val="00FA1CFB"/>
    <w:rsid w:val="00FE3E4C"/>
    <w:rsid w:val="06F94EE5"/>
    <w:rsid w:val="0EE930EA"/>
    <w:rsid w:val="0F5A16BD"/>
    <w:rsid w:val="1195780F"/>
    <w:rsid w:val="18EA2B84"/>
    <w:rsid w:val="2A200D77"/>
    <w:rsid w:val="461C29A4"/>
    <w:rsid w:val="4C7F44F9"/>
    <w:rsid w:val="4FB216C3"/>
    <w:rsid w:val="5CB9003D"/>
    <w:rsid w:val="63A663DA"/>
    <w:rsid w:val="6A0C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92</Words>
  <Characters>529</Characters>
  <Lines>4</Lines>
  <Paragraphs>1</Paragraphs>
  <TotalTime>3</TotalTime>
  <ScaleCrop>false</ScaleCrop>
  <LinksUpToDate>false</LinksUpToDate>
  <CharactersWithSpaces>620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2021-07-27T10:58:00Z</dcterms:created>
  <dc:creator>闫中秋</dc:creator>
  <cp:lastModifiedBy>穿过流水</cp:lastModifiedBy>
  <cp:lastPrinted>2021-07-27T13:10:00Z</cp:lastPrinted>
  <dcterms:modified xsi:type="dcterms:W3CDTF">2022-03-17T06:20:40Z</dcterms:modified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6C1B421294B34CC1BA5E8E1231F01692</vt:lpwstr>
  </property>
</Properties>
</file>